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3.0.0 -->
  <w:body>
    <w:p w:rsidR="008110A8" w:rsidP="00FD58D7">
      <w:pPr>
        <w:jc w:val="both"/>
        <w:rPr>
          <w:lang w:val="en-US"/>
        </w:rPr>
      </w:pPr>
    </w:p>
    <w:p w:rsidR="009C0F33" w:rsidRPr="001B1334" w:rsidP="00FD58D7">
      <w:pPr>
        <w:bidi w:val="0"/>
        <w:spacing w:after="0" w:line="240" w:lineRule="auto"/>
        <w:jc w:val="center"/>
        <w:rPr>
          <w:b/>
          <w:sz w:val="28"/>
          <w:szCs w:val="28"/>
          <w:lang w:val="en-US"/>
        </w:rPr>
      </w:pPr>
      <w:r w:rsidRPr="001B1334">
        <w:rPr>
          <w:b/>
          <w:sz w:val="28"/>
          <w:szCs w:val="28"/>
          <w:rtl w:val="0"/>
          <w:lang w:val="ru-RU"/>
        </w:rPr>
        <w:t>Рекомендательное письмо</w:t>
      </w:r>
    </w:p>
    <w:p w:rsidR="006C35A9" w:rsidP="00FD58D7">
      <w:pPr>
        <w:pStyle w:val="NormalWeb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val="en-US" w:eastAsia="en-US"/>
        </w:rPr>
      </w:pPr>
    </w:p>
    <w:p w:rsidR="009C0F33" w:rsidRPr="006C35A9" w:rsidP="00FD58D7">
      <w:pPr>
        <w:pStyle w:val="NormalWeb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val="en-US" w:eastAsia="en-US"/>
        </w:rPr>
      </w:pPr>
    </w:p>
    <w:p w:rsidR="006C35A9" w:rsidRPr="006C35A9" w:rsidP="00FD58D7">
      <w:pPr>
        <w:pStyle w:val="NormalWeb"/>
        <w:bidi w:val="0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val="en-US" w:eastAsia="en-US"/>
        </w:rPr>
      </w:pPr>
      <w:r w:rsidRPr="006C35A9">
        <w:rPr>
          <w:rFonts w:asciiTheme="minorHAnsi" w:eastAsiaTheme="minorHAnsi" w:hAnsiTheme="minorHAnsi" w:cstheme="minorBidi"/>
          <w:color w:val="auto"/>
          <w:sz w:val="22"/>
          <w:szCs w:val="22"/>
          <w:rtl w:val="0"/>
          <w:lang w:val="ru-RU" w:eastAsia="en-US"/>
        </w:rPr>
        <w:t>По месту требования</w:t>
      </w:r>
    </w:p>
    <w:p w:rsidR="006C35A9" w:rsidRPr="006C35A9" w:rsidP="00FD58D7">
      <w:pPr>
        <w:pStyle w:val="NormalWeb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val="en-US" w:eastAsia="en-US"/>
        </w:rPr>
      </w:pPr>
    </w:p>
    <w:p w:rsidR="006C35A9" w:rsidRPr="009C0F33" w:rsidP="00FD58D7">
      <w:pPr>
        <w:pStyle w:val="NormalWeb"/>
        <w:bidi w:val="0"/>
        <w:spacing w:before="0" w:beforeAutospacing="0" w:after="0" w:afterAutospacing="0"/>
        <w:jc w:val="both"/>
        <w:rPr>
          <w:rFonts w:asciiTheme="minorHAnsi" w:hAnsiTheme="minorHAnsi"/>
          <w:color w:val="auto"/>
          <w:sz w:val="22"/>
          <w:szCs w:val="22"/>
          <w:lang w:val="en-US"/>
        </w:rPr>
      </w:pPr>
      <w:r w:rsidRPr="009C0F33">
        <w:rPr>
          <w:rFonts w:asciiTheme="minorHAnsi" w:hAnsiTheme="minorHAnsi"/>
          <w:color w:val="auto"/>
          <w:sz w:val="22"/>
          <w:szCs w:val="22"/>
          <w:rtl w:val="0"/>
          <w:lang w:val="ru-RU"/>
        </w:rPr>
        <w:t xml:space="preserve">Уважаемые дамы и господа, </w:t>
      </w:r>
    </w:p>
    <w:p w:rsidR="009C0F33" w:rsidRPr="006C35A9" w:rsidP="00FD58D7">
      <w:pPr>
        <w:pStyle w:val="NormalWeb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val="en-US" w:eastAsia="en-US"/>
        </w:rPr>
      </w:pPr>
    </w:p>
    <w:p w:rsidR="00374766" w:rsidP="00FD58D7">
      <w:pPr>
        <w:bidi w:val="0"/>
        <w:jc w:val="both"/>
        <w:rPr>
          <w:lang w:val="en-US"/>
        </w:rPr>
      </w:pPr>
      <w:r>
        <w:rPr>
          <w:rtl w:val="0"/>
          <w:lang w:val="ru-RU"/>
        </w:rPr>
        <w:t>Настоящим подтверждаем, что Константин Гостинин работал в ООО "Мезофарм" с 01.05.2013 в качестве Заместителя генерального директора.</w:t>
      </w:r>
    </w:p>
    <w:p w:rsidR="00FD58D7" w:rsidP="00FD58D7">
      <w:pPr>
        <w:bidi w:val="0"/>
        <w:jc w:val="both"/>
        <w:rPr>
          <w:lang w:val="en-US"/>
        </w:rPr>
      </w:pPr>
      <w:r>
        <w:rPr>
          <w:rtl w:val="0"/>
          <w:lang w:val="ru-RU"/>
        </w:rPr>
        <w:t>В качестве лица, ответственного за всю операционную деятельность в компании, он продемонстрировал превосходную работу в области своей ответственности, глубокие знания продукции и существующих или потенциальных клиентов, а также бал надежным, лояльным и трудолюбивым руководителем с творческим подходом и ориентацией достижение поставленных целей. Константин Гостинин богатым опытом работы на международных рынках и контролировал все вопросы, связанные с зарубежной деятелностью, как в аспекте продаж, так и закупок.</w:t>
      </w:r>
    </w:p>
    <w:p w:rsidR="00374766" w:rsidRPr="00CB1065" w:rsidP="00FD58D7">
      <w:pPr>
        <w:bidi w:val="0"/>
        <w:jc w:val="both"/>
        <w:rPr>
          <w:i/>
          <w:lang w:val="en-US"/>
        </w:rPr>
      </w:pPr>
      <w:r>
        <w:rPr>
          <w:rtl w:val="0"/>
          <w:lang w:val="ru-RU"/>
        </w:rPr>
        <w:t>Высокий процент успешных переговоров, большое количество привлеченных клиентов и увеличение объема продаж, продемонстрированные за последние годы, свидетельствуют о глубоком знании Константином всех аспектов русского и международного рынков. Инициировал работу по возвращению старых и поиску новых клиентов. Проект позволил компании нарастить продажи на 15% и расширить географию работы. Константин свободно владеет русским и английским языками. Богатый опыт продаж позволяет ему уверенно достигать поставленных целей и делать значительный вклад в достижение успеха компанией.</w:t>
      </w:r>
    </w:p>
    <w:p w:rsidR="00374766" w:rsidP="00FD58D7">
      <w:pPr>
        <w:bidi w:val="0"/>
        <w:jc w:val="both"/>
        <w:rPr>
          <w:lang w:val="en-US"/>
        </w:rPr>
      </w:pPr>
      <w:r>
        <w:rPr>
          <w:rtl w:val="0"/>
          <w:lang w:val="ru-RU"/>
        </w:rPr>
        <w:t>Константин Гостинин также продемонстрировал хорошие знания передовых практик в области права, налогов, таможенного оформления и инфраструктуры, предлагая клиентам оптимальные, разработанные с учетом их интересов решения, без подвергания компании дополнительным рискам . Уважаем клиентами, которые высоко оценивают его рабочие качества и профессиональные знания.</w:t>
      </w:r>
    </w:p>
    <w:p w:rsidR="00374766" w:rsidRPr="00BA4DFF" w:rsidP="00FD58D7">
      <w:pPr>
        <w:bidi w:val="0"/>
        <w:jc w:val="both"/>
        <w:rPr>
          <w:lang w:val="en-US"/>
        </w:rPr>
      </w:pPr>
      <w:r>
        <w:rPr>
          <w:rtl w:val="0"/>
          <w:lang w:val="ru-RU"/>
        </w:rPr>
        <w:t xml:space="preserve">Константин Гостинин легко завязывает отношения с коллегами и клиентами и обеспечивает клманде уверенность в успехе в любой ситуации. Он является неотъемлемой частью команды, и мы уверены в том, что его навыки, знания и личные качества позволят ему преуспеть в международных компаниях, особенно в тех, которые имеют тесные взаимоотношения с российскими поставщиками. </w:t>
      </w:r>
    </w:p>
    <w:p w:rsidR="006C35A9" w:rsidP="00FD58D7">
      <w:pPr>
        <w:jc w:val="both"/>
        <w:rPr>
          <w:lang w:val="en-US"/>
        </w:rPr>
      </w:pPr>
    </w:p>
    <w:p w:rsidR="006C35A9" w:rsidP="00FD58D7">
      <w:pPr>
        <w:bidi w:val="0"/>
        <w:jc w:val="both"/>
        <w:rPr>
          <w:lang w:val="en-US"/>
        </w:rPr>
      </w:pPr>
      <w:r>
        <w:rPr>
          <w:rtl w:val="0"/>
          <w:lang w:val="ru-RU"/>
        </w:rPr>
        <w:t>С уважением,</w:t>
      </w:r>
    </w:p>
    <w:p w:rsidR="006C35A9" w:rsidRPr="006C35A9" w:rsidP="00FD58D7">
      <w:pPr>
        <w:bidi w:val="0"/>
        <w:ind w:left="2124" w:hanging="2124"/>
        <w:jc w:val="both"/>
        <w:rPr>
          <w:lang w:val="en-US"/>
        </w:rPr>
      </w:pPr>
      <w:r>
        <w:rPr>
          <w:rtl w:val="0"/>
          <w:lang w:val="ru-RU"/>
        </w:rPr>
        <w:t>Генеральный директор</w:t>
        <w:tab/>
        <w:tab/>
        <w:tab/>
        <w:tab/>
        <w:tab/>
        <w:tab/>
        <w:tab/>
        <w:tab/>
        <w:t>05.05.2016</w:t>
      </w:r>
    </w:p>
    <w:p w:rsidR="00881DBC" w:rsidRPr="005E1CF0" w:rsidP="00FD58D7">
      <w:pPr>
        <w:jc w:val="both"/>
        <w:rPr>
          <w:lang w:val="en-US"/>
        </w:rPr>
      </w:pPr>
      <w:bookmarkStart w:id="0" w:name="_GoBack"/>
      <w:bookmarkEnd w:id="0"/>
    </w:p>
    <w:sectPr w:rsidSect="00881DBC">
      <w:headerReference w:type="first" r:id="rId5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334D5" w:rsidRPr="003A38E2" w:rsidP="00982A4A">
    <w:pPr>
      <w:tabs>
        <w:tab w:val="center" w:pos="2410"/>
      </w:tabs>
      <w:spacing w:after="0" w:line="240" w:lineRule="exact"/>
      <w:ind w:left="3119"/>
      <w:rPr>
        <w:rFonts w:ascii="Tahoma" w:hAnsi="Tahoma" w:cs="Tahoma"/>
        <w:b/>
        <w:color w:val="008080"/>
        <w:sz w:val="20"/>
        <w:szCs w:val="20"/>
        <w:lang w:val="en-US"/>
      </w:rPr>
    </w:pPr>
  </w:p>
  <w:p w:rsidR="00F81CF6" w:rsidRPr="003A38E2" w:rsidP="000334D5">
    <w:pPr>
      <w:tabs>
        <w:tab w:val="center" w:pos="2410"/>
      </w:tabs>
      <w:spacing w:after="0" w:line="240" w:lineRule="exact"/>
      <w:ind w:left="2977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C71"/>
  </w:style>
  <w:style w:type="paragraph" w:styleId="Heading1">
    <w:name w:val="heading 1"/>
    <w:basedOn w:val="Normal"/>
    <w:next w:val="Normal"/>
    <w:link w:val="1"/>
    <w:uiPriority w:val="9"/>
    <w:qFormat/>
    <w:rsid w:val="008461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оловок 1 Знак"/>
    <w:basedOn w:val="DefaultParagraphFont"/>
    <w:link w:val="Heading1"/>
    <w:uiPriority w:val="9"/>
    <w:rsid w:val="008461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a"/>
    <w:uiPriority w:val="99"/>
    <w:semiHidden/>
    <w:unhideWhenUsed/>
    <w:rsid w:val="006B6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6B6092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a0"/>
    <w:uiPriority w:val="99"/>
    <w:semiHidden/>
    <w:unhideWhenUsed/>
    <w:rsid w:val="00872E87"/>
    <w:pPr>
      <w:spacing w:after="0" w:line="240" w:lineRule="auto"/>
    </w:pPr>
    <w:rPr>
      <w:sz w:val="20"/>
      <w:szCs w:val="20"/>
    </w:rPr>
  </w:style>
  <w:style w:type="character" w:customStyle="1" w:styleId="a0">
    <w:name w:val="Текст концевой сноски Знак"/>
    <w:basedOn w:val="DefaultParagraphFont"/>
    <w:link w:val="EndnoteText"/>
    <w:uiPriority w:val="99"/>
    <w:semiHidden/>
    <w:rsid w:val="00872E87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72E87"/>
    <w:rPr>
      <w:vertAlign w:val="superscript"/>
    </w:rPr>
  </w:style>
  <w:style w:type="paragraph" w:styleId="Header">
    <w:name w:val="header"/>
    <w:basedOn w:val="Normal"/>
    <w:link w:val="a1"/>
    <w:uiPriority w:val="99"/>
    <w:unhideWhenUsed/>
    <w:rsid w:val="00872E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872E87"/>
  </w:style>
  <w:style w:type="paragraph" w:styleId="Footer">
    <w:name w:val="footer"/>
    <w:basedOn w:val="Normal"/>
    <w:link w:val="a2"/>
    <w:uiPriority w:val="99"/>
    <w:unhideWhenUsed/>
    <w:rsid w:val="00872E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872E87"/>
  </w:style>
  <w:style w:type="table" w:styleId="TableGrid">
    <w:name w:val="Table Grid"/>
    <w:basedOn w:val="TableNormal"/>
    <w:uiPriority w:val="59"/>
    <w:rsid w:val="00F81C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D48A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D4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5317C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78880-51CF-43A7-B978-AB5625613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sibu</Company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Gerasimova Elena</dc:creator>
  <cp:lastModifiedBy>LATS</cp:lastModifiedBy>
  <cp:revision>6</cp:revision>
  <cp:lastPrinted>2016-09-26T13:25:00Z</cp:lastPrinted>
  <dcterms:created xsi:type="dcterms:W3CDTF">2017-05-03T17:31:00Z</dcterms:created>
  <dcterms:modified xsi:type="dcterms:W3CDTF">2017-05-24T12:52:00Z</dcterms:modified>
</cp:coreProperties>
</file>